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50"/>
          <w:szCs w:val="50"/>
        </w:rPr>
        <w:drawing>
          <wp:anchor allowOverlap="1" behindDoc="1" distB="114300" distT="114300" distL="114300" distR="114300" hidden="0" layoutInCell="1" locked="0" relativeHeight="0" simplePos="0">
            <wp:simplePos x="0" y="0"/>
            <wp:positionH relativeFrom="page">
              <wp:posOffset>390525</wp:posOffset>
            </wp:positionH>
            <wp:positionV relativeFrom="page">
              <wp:posOffset>-114299</wp:posOffset>
            </wp:positionV>
            <wp:extent cx="7014458" cy="9710738"/>
            <wp:effectExtent b="0" l="0" r="0" t="0"/>
            <wp:wrapNone/>
            <wp:docPr id="1" name="image1.png"/>
            <a:graphic>
              <a:graphicData uri="http://schemas.openxmlformats.org/drawingml/2006/picture">
                <pic:pic>
                  <pic:nvPicPr>
                    <pic:cNvPr id="0" name="image1.png"/>
                    <pic:cNvPicPr preferRelativeResize="0"/>
                  </pic:nvPicPr>
                  <pic:blipFill>
                    <a:blip r:embed="rId6">
                      <a:alphaModFix amt="10000"/>
                    </a:blip>
                    <a:srcRect b="0" l="0" r="0" t="0"/>
                    <a:stretch>
                      <a:fillRect/>
                    </a:stretch>
                  </pic:blipFill>
                  <pic:spPr>
                    <a:xfrm>
                      <a:off x="0" y="0"/>
                      <a:ext cx="7014458" cy="9710738"/>
                    </a:xfrm>
                    <a:prstGeom prst="rect"/>
                    <a:ln/>
                  </pic:spPr>
                </pic:pic>
              </a:graphicData>
            </a:graphic>
          </wp:anchor>
        </w:drawing>
      </w:r>
      <w:r w:rsidDel="00000000" w:rsidR="00000000" w:rsidRPr="00000000">
        <w:rPr>
          <w:b w:val="1"/>
          <w:bCs w:val="1"/>
          <w:sz w:val="50"/>
          <w:szCs w:val="50"/>
          <w:rtl w:val="0"/>
        </w:rPr>
        <w:t xml:space="preserve">The Seed Never Dies</w:t>
      </w:r>
      <w:r w:rsidDel="00000000" w:rsidR="00000000" w:rsidRPr="00000000">
        <w:rPr>
          <w:b w:val="1"/>
          <w:bCs w:val="1"/>
          <w:sz w:val="20"/>
          <w:szCs w:val="20"/>
          <w:rtl w:val="0"/>
        </w:rPr>
        <w:br w:type="textWrapping"/>
      </w:r>
      <w:r w:rsidDel="00000000" w:rsidR="00000000" w:rsidRPr="00000000">
        <w:rPr>
          <w:b w:val="1"/>
          <w:bCs w:val="1"/>
          <w:sz w:val="30"/>
          <w:szCs w:val="30"/>
          <w:rtl w:val="0"/>
        </w:rPr>
        <w:t xml:space="preserve">Week 4</w:t>
      </w:r>
    </w:p>
    <w:p w:rsidR="00000000" w:rsidDel="00000000" w:rsidP="00000000" w:rsidRDefault="00000000" w:rsidRPr="00000000" w14:paraId="00000002">
      <w:pPr>
        <w:pStyle w:val="Heading2"/>
        <w:keepNext w:val="0"/>
        <w:keepLines w:val="0"/>
        <w:spacing w:after="80" w:lineRule="auto"/>
        <w:jc w:val="center"/>
        <w:rPr>
          <w:b w:val="1"/>
          <w:bCs w:val="1"/>
          <w:sz w:val="34"/>
          <w:szCs w:val="34"/>
        </w:rPr>
      </w:pPr>
      <w:bookmarkStart w:colFirst="0" w:colLast="0" w:name="_j47wyq4otdct" w:id="0"/>
      <w:bookmarkEnd w:id="0"/>
      <w:r w:rsidDel="00000000" w:rsidR="00000000" w:rsidRPr="00000000">
        <w:rPr>
          <w:b w:val="1"/>
          <w:bCs w:val="1"/>
          <w:sz w:val="34"/>
          <w:szCs w:val="34"/>
          <w:rtl w:val="0"/>
        </w:rPr>
        <w:t xml:space="preserve">Harvest Beyond You</w:t>
      </w:r>
    </w:p>
    <w:p w:rsidR="00000000" w:rsidDel="00000000" w:rsidP="00000000" w:rsidRDefault="00000000" w:rsidRPr="00000000" w14:paraId="00000003">
      <w:pPr>
        <w:pStyle w:val="Heading3"/>
        <w:keepNext w:val="0"/>
        <w:keepLines w:val="0"/>
        <w:spacing w:before="280" w:lineRule="auto"/>
        <w:jc w:val="center"/>
        <w:rPr>
          <w:b w:val="1"/>
          <w:bCs w:val="1"/>
          <w:color w:val="000000"/>
          <w:sz w:val="20"/>
          <w:szCs w:val="20"/>
        </w:rPr>
      </w:pPr>
      <w:bookmarkStart w:colFirst="0" w:colLast="0" w:name="_k7ayvzs5xfzd" w:id="1"/>
      <w:bookmarkEnd w:id="1"/>
      <w:r w:rsidDel="00000000" w:rsidR="00000000" w:rsidRPr="00000000">
        <w:rPr>
          <w:b w:val="1"/>
          <w:bCs w:val="1"/>
          <w:color w:val="000000"/>
          <w:sz w:val="20"/>
          <w:szCs w:val="20"/>
          <w:rtl w:val="0"/>
        </w:rPr>
        <w:t xml:space="preserve">Psalm 126:5–6</w:t>
      </w:r>
    </w:p>
    <w:p w:rsidR="00000000" w:rsidDel="00000000" w:rsidP="00000000" w:rsidRDefault="00000000" w:rsidRPr="00000000" w14:paraId="00000004">
      <w:pPr>
        <w:pStyle w:val="Heading2"/>
        <w:keepNext w:val="0"/>
        <w:keepLines w:val="0"/>
        <w:spacing w:after="80" w:lineRule="auto"/>
        <w:rPr>
          <w:color w:val="000000"/>
          <w:sz w:val="20"/>
          <w:szCs w:val="20"/>
        </w:rPr>
      </w:pPr>
      <w:bookmarkStart w:colFirst="0" w:colLast="0" w:name="_4x32p5q1j3x9" w:id="2"/>
      <w:bookmarkEnd w:id="2"/>
      <w:r w:rsidDel="00000000" w:rsidR="00000000" w:rsidRPr="00000000">
        <w:rPr>
          <w:b w:val="1"/>
          <w:bCs w:val="1"/>
          <w:sz w:val="20"/>
          <w:szCs w:val="20"/>
          <w:rtl w:val="0"/>
        </w:rPr>
        <w:t xml:space="preserve">EVERY HARVEST BEGINS WITH SOMETHING YOU RELEASE</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ind w:left="720" w:firstLine="0"/>
        <w:rPr>
          <w:color w:val="000000"/>
          <w:sz w:val="20"/>
          <w:szCs w:val="20"/>
        </w:rPr>
      </w:pPr>
      <w:bookmarkStart w:colFirst="0" w:colLast="0" w:name="_bx8kk69s2ty5" w:id="3"/>
      <w:bookmarkEnd w:id="3"/>
      <w:r w:rsidDel="00000000" w:rsidR="00000000" w:rsidRPr="00000000">
        <w:rPr>
          <w:color w:val="000000"/>
          <w:sz w:val="20"/>
          <w:szCs w:val="20"/>
          <w:rtl w:val="0"/>
        </w:rPr>
        <w:t xml:space="preserve">A. You cannot __________ what you’re unwilling to sow.</w:t>
      </w:r>
    </w:p>
    <w:p w:rsidR="00000000" w:rsidDel="00000000" w:rsidP="00000000" w:rsidRDefault="00000000" w:rsidRPr="00000000" w14:paraId="00000006">
      <w:pPr>
        <w:pStyle w:val="Heading3"/>
        <w:keepNext w:val="0"/>
        <w:keepLines w:val="0"/>
        <w:spacing w:before="280" w:lineRule="auto"/>
        <w:ind w:left="720" w:firstLine="0"/>
        <w:rPr>
          <w:color w:val="000000"/>
          <w:sz w:val="20"/>
          <w:szCs w:val="20"/>
        </w:rPr>
      </w:pPr>
      <w:bookmarkStart w:colFirst="0" w:colLast="0" w:name="_rob039l2loi9" w:id="4"/>
      <w:bookmarkEnd w:id="4"/>
      <w:r w:rsidDel="00000000" w:rsidR="00000000" w:rsidRPr="00000000">
        <w:rPr>
          <w:color w:val="000000"/>
          <w:sz w:val="20"/>
          <w:szCs w:val="20"/>
          <w:rtl w:val="0"/>
        </w:rPr>
        <w:t xml:space="preserve">B. Valuable seeds are often difficult to __________.</w:t>
      </w:r>
    </w:p>
    <w:p w:rsidR="00000000" w:rsidDel="00000000" w:rsidP="00000000" w:rsidRDefault="00000000" w:rsidRPr="00000000" w14:paraId="00000007">
      <w:pPr>
        <w:pStyle w:val="Heading3"/>
        <w:keepNext w:val="0"/>
        <w:keepLines w:val="0"/>
        <w:spacing w:before="280" w:lineRule="auto"/>
        <w:ind w:left="720" w:firstLine="0"/>
        <w:rPr>
          <w:color w:val="000000"/>
          <w:sz w:val="20"/>
          <w:szCs w:val="20"/>
        </w:rPr>
      </w:pPr>
      <w:bookmarkStart w:colFirst="0" w:colLast="0" w:name="_a3pvjfeioykk" w:id="5"/>
      <w:bookmarkEnd w:id="5"/>
      <w:r w:rsidDel="00000000" w:rsidR="00000000" w:rsidRPr="00000000">
        <w:rPr>
          <w:color w:val="000000"/>
          <w:sz w:val="20"/>
          <w:szCs w:val="20"/>
          <w:rtl w:val="0"/>
        </w:rPr>
        <w:t xml:space="preserve">C. Don’t __________ the seed because you’re hungry for immediate gratification.</w:t>
      </w:r>
    </w:p>
    <w:p w:rsidR="00000000" w:rsidDel="00000000" w:rsidP="00000000" w:rsidRDefault="00000000" w:rsidRPr="00000000" w14:paraId="00000008">
      <w:pPr>
        <w:pStyle w:val="Heading2"/>
        <w:keepNext w:val="0"/>
        <w:keepLines w:val="0"/>
        <w:spacing w:after="80" w:lineRule="auto"/>
        <w:rPr>
          <w:color w:val="000000"/>
          <w:sz w:val="20"/>
          <w:szCs w:val="20"/>
        </w:rPr>
      </w:pPr>
      <w:bookmarkStart w:colFirst="0" w:colLast="0" w:name="_s6a50nu5q434" w:id="6"/>
      <w:bookmarkEnd w:id="6"/>
      <w:r w:rsidDel="00000000" w:rsidR="00000000" w:rsidRPr="00000000">
        <w:rPr>
          <w:b w:val="1"/>
          <w:bCs w:val="1"/>
          <w:sz w:val="20"/>
          <w:szCs w:val="20"/>
          <w:rtl w:val="0"/>
        </w:rPr>
        <w:t xml:space="preserve">2: YOU MAY NOT BE THE ONE WHO SEES THE FULL HARVEST</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ind w:left="720" w:firstLine="0"/>
        <w:rPr>
          <w:color w:val="000000"/>
          <w:sz w:val="20"/>
          <w:szCs w:val="20"/>
        </w:rPr>
      </w:pPr>
      <w:bookmarkStart w:colFirst="0" w:colLast="0" w:name="_dj7w2o3ya4vl" w:id="7"/>
      <w:bookmarkEnd w:id="7"/>
      <w:r w:rsidDel="00000000" w:rsidR="00000000" w:rsidRPr="00000000">
        <w:rPr>
          <w:color w:val="000000"/>
          <w:sz w:val="20"/>
          <w:szCs w:val="20"/>
          <w:rtl w:val="0"/>
        </w:rPr>
        <w:t xml:space="preserve">A. God’s plan is bigger than your __________.</w:t>
      </w:r>
    </w:p>
    <w:p w:rsidR="00000000" w:rsidDel="00000000" w:rsidP="00000000" w:rsidRDefault="00000000" w:rsidRPr="00000000" w14:paraId="0000000A">
      <w:pPr>
        <w:pStyle w:val="Heading3"/>
        <w:keepNext w:val="0"/>
        <w:keepLines w:val="0"/>
        <w:spacing w:before="280" w:lineRule="auto"/>
        <w:ind w:left="720" w:firstLine="0"/>
        <w:rPr>
          <w:color w:val="000000"/>
          <w:sz w:val="20"/>
          <w:szCs w:val="20"/>
        </w:rPr>
      </w:pPr>
      <w:bookmarkStart w:colFirst="0" w:colLast="0" w:name="_o31jt5vp1ve0" w:id="8"/>
      <w:bookmarkEnd w:id="8"/>
      <w:r w:rsidDel="00000000" w:rsidR="00000000" w:rsidRPr="00000000">
        <w:rPr>
          <w:color w:val="000000"/>
          <w:sz w:val="20"/>
          <w:szCs w:val="20"/>
          <w:rtl w:val="0"/>
        </w:rPr>
        <w:t xml:space="preserve">B. Stop measuring fruitfulness only by what has your __________ on it.</w:t>
      </w:r>
    </w:p>
    <w:p w:rsidR="00000000" w:rsidDel="00000000" w:rsidP="00000000" w:rsidRDefault="00000000" w:rsidRPr="00000000" w14:paraId="0000000B">
      <w:pPr>
        <w:pStyle w:val="Heading3"/>
        <w:keepNext w:val="0"/>
        <w:keepLines w:val="0"/>
        <w:spacing w:before="280" w:lineRule="auto"/>
        <w:ind w:left="720" w:firstLine="0"/>
        <w:rPr>
          <w:color w:val="000000"/>
          <w:sz w:val="20"/>
          <w:szCs w:val="20"/>
        </w:rPr>
      </w:pPr>
      <w:bookmarkStart w:colFirst="0" w:colLast="0" w:name="_hkddrf5eb6p" w:id="9"/>
      <w:bookmarkEnd w:id="9"/>
      <w:r w:rsidDel="00000000" w:rsidR="00000000" w:rsidRPr="00000000">
        <w:rPr>
          <w:color w:val="000000"/>
          <w:sz w:val="20"/>
          <w:szCs w:val="20"/>
          <w:rtl w:val="0"/>
        </w:rPr>
        <w:t xml:space="preserve">C. Some of your greatest fruit may be growing in somebody __________.</w:t>
      </w:r>
    </w:p>
    <w:p w:rsidR="00000000" w:rsidDel="00000000" w:rsidP="00000000" w:rsidRDefault="00000000" w:rsidRPr="00000000" w14:paraId="0000000C">
      <w:pPr>
        <w:pStyle w:val="Heading2"/>
        <w:keepNext w:val="0"/>
        <w:keepLines w:val="0"/>
        <w:spacing w:after="80" w:lineRule="auto"/>
        <w:rPr>
          <w:color w:val="000000"/>
          <w:sz w:val="20"/>
          <w:szCs w:val="20"/>
        </w:rPr>
      </w:pPr>
      <w:bookmarkStart w:colFirst="0" w:colLast="0" w:name="_xcjylvecccwm" w:id="10"/>
      <w:bookmarkEnd w:id="10"/>
      <w:r w:rsidDel="00000000" w:rsidR="00000000" w:rsidRPr="00000000">
        <w:rPr>
          <w:b w:val="1"/>
          <w:bCs w:val="1"/>
          <w:sz w:val="20"/>
          <w:szCs w:val="20"/>
          <w:rtl w:val="0"/>
        </w:rPr>
        <w:t xml:space="preserve">3: THE HARVEST MUST BECOME SEED AGAIN</w: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ind w:left="720" w:firstLine="0"/>
        <w:rPr>
          <w:color w:val="000000"/>
          <w:sz w:val="20"/>
          <w:szCs w:val="20"/>
        </w:rPr>
      </w:pPr>
      <w:bookmarkStart w:colFirst="0" w:colLast="0" w:name="_xpscmoo5kbg8" w:id="11"/>
      <w:bookmarkEnd w:id="11"/>
      <w:r w:rsidDel="00000000" w:rsidR="00000000" w:rsidRPr="00000000">
        <w:rPr>
          <w:color w:val="000000"/>
          <w:sz w:val="20"/>
          <w:szCs w:val="20"/>
          <w:rtl w:val="0"/>
        </w:rPr>
        <w:t xml:space="preserve">A. God’s blessing should never __________ with you.</w:t>
      </w:r>
    </w:p>
    <w:p w:rsidR="00000000" w:rsidDel="00000000" w:rsidP="00000000" w:rsidRDefault="00000000" w:rsidRPr="00000000" w14:paraId="0000000E">
      <w:pPr>
        <w:pStyle w:val="Heading3"/>
        <w:keepNext w:val="0"/>
        <w:keepLines w:val="0"/>
        <w:spacing w:before="280" w:lineRule="auto"/>
        <w:ind w:left="720" w:firstLine="0"/>
        <w:rPr>
          <w:color w:val="000000"/>
          <w:sz w:val="20"/>
          <w:szCs w:val="20"/>
        </w:rPr>
      </w:pPr>
      <w:bookmarkStart w:colFirst="0" w:colLast="0" w:name="_x3hch36pbqfw" w:id="12"/>
      <w:bookmarkEnd w:id="12"/>
      <w:r w:rsidDel="00000000" w:rsidR="00000000" w:rsidRPr="00000000">
        <w:rPr>
          <w:color w:val="000000"/>
          <w:sz w:val="20"/>
          <w:szCs w:val="20"/>
          <w:rtl w:val="0"/>
        </w:rPr>
        <w:t xml:space="preserve">B. Every generation has a responsibility to __________ for the next.</w:t>
      </w:r>
    </w:p>
    <w:p w:rsidR="00000000" w:rsidDel="00000000" w:rsidP="00000000" w:rsidRDefault="00000000" w:rsidRPr="00000000" w14:paraId="0000000F">
      <w:pPr>
        <w:pStyle w:val="Heading3"/>
        <w:keepNext w:val="0"/>
        <w:keepLines w:val="0"/>
        <w:spacing w:before="280" w:lineRule="auto"/>
        <w:ind w:left="720" w:firstLine="0"/>
        <w:rPr>
          <w:color w:val="000000"/>
          <w:sz w:val="20"/>
          <w:szCs w:val="20"/>
        </w:rPr>
      </w:pPr>
      <w:bookmarkStart w:colFirst="0" w:colLast="0" w:name="_sh17kn7rj00f" w:id="13"/>
      <w:bookmarkEnd w:id="13"/>
      <w:r w:rsidDel="00000000" w:rsidR="00000000" w:rsidRPr="00000000">
        <w:rPr>
          <w:color w:val="000000"/>
          <w:sz w:val="20"/>
          <w:szCs w:val="20"/>
          <w:rtl w:val="0"/>
        </w:rPr>
        <w:t xml:space="preserve">C. Jesus proves that one seed can change __________.</w:t>
      </w:r>
    </w:p>
    <w:p w:rsidR="00000000" w:rsidDel="00000000" w:rsidP="00000000" w:rsidRDefault="00000000" w:rsidRPr="00000000" w14:paraId="00000010">
      <w:pPr>
        <w:pStyle w:val="Heading1"/>
        <w:keepNext w:val="0"/>
        <w:keepLines w:val="0"/>
        <w:spacing w:before="480" w:lineRule="auto"/>
        <w:rPr>
          <w:b w:val="1"/>
          <w:bCs w:val="1"/>
          <w:sz w:val="20"/>
          <w:szCs w:val="20"/>
        </w:rPr>
      </w:pPr>
      <w:bookmarkStart w:colFirst="0" w:colLast="0" w:name="_aqv5v4p028tt" w:id="14"/>
      <w:bookmarkEnd w:id="14"/>
      <w:r w:rsidDel="00000000" w:rsidR="00000000" w:rsidRPr="00000000">
        <w:rPr>
          <w:b w:val="1"/>
          <w:bCs w:val="1"/>
          <w:sz w:val="20"/>
          <w:szCs w:val="20"/>
          <w:rtl w:val="0"/>
        </w:rPr>
        <w:t xml:space="preserve">R.A.P. CHALLENGE</w:t>
      </w:r>
    </w:p>
    <w:p w:rsidR="00000000" w:rsidDel="00000000" w:rsidP="00000000" w:rsidRDefault="00000000" w:rsidRPr="00000000" w14:paraId="00000011">
      <w:pPr>
        <w:pStyle w:val="Heading3"/>
        <w:keepNext w:val="0"/>
        <w:keepLines w:val="0"/>
        <w:spacing w:before="280" w:lineRule="auto"/>
        <w:rPr>
          <w:color w:val="000000"/>
          <w:sz w:val="18"/>
          <w:szCs w:val="18"/>
        </w:rPr>
      </w:pPr>
      <w:bookmarkStart w:colFirst="0" w:colLast="0" w:name="_jct64mdi9mwi" w:id="15"/>
      <w:bookmarkEnd w:id="15"/>
      <w:r w:rsidDel="00000000" w:rsidR="00000000" w:rsidRPr="00000000">
        <w:rPr>
          <w:b w:val="1"/>
          <w:bCs w:val="1"/>
          <w:color w:val="000000"/>
          <w:sz w:val="18"/>
          <w:szCs w:val="18"/>
          <w:rtl w:val="0"/>
        </w:rPr>
        <w:t xml:space="preserve">Reflect:  </w:t>
      </w:r>
      <w:r w:rsidDel="00000000" w:rsidR="00000000" w:rsidRPr="00000000">
        <w:rPr>
          <w:color w:val="000000"/>
          <w:sz w:val="18"/>
          <w:szCs w:val="18"/>
          <w:rtl w:val="0"/>
        </w:rPr>
        <w:t xml:space="preserve">Ask yourself: “If my life ended today, what have I planted that could continue producing fruit without me?” Think beyond possessions. Consider your faith, wisdom, example, relationships, generosity, ministry, and influence.</w:t>
      </w:r>
    </w:p>
    <w:p w:rsidR="00000000" w:rsidDel="00000000" w:rsidP="00000000" w:rsidRDefault="00000000" w:rsidRPr="00000000" w14:paraId="00000012">
      <w:pPr>
        <w:pStyle w:val="Heading3"/>
        <w:keepNext w:val="0"/>
        <w:keepLines w:val="0"/>
        <w:spacing w:before="280" w:lineRule="auto"/>
        <w:rPr>
          <w:color w:val="000000"/>
          <w:sz w:val="18"/>
          <w:szCs w:val="18"/>
        </w:rPr>
      </w:pPr>
      <w:bookmarkStart w:colFirst="0" w:colLast="0" w:name="_8oa6fob6erbd" w:id="16"/>
      <w:bookmarkEnd w:id="16"/>
      <w:r w:rsidDel="00000000" w:rsidR="00000000" w:rsidRPr="00000000">
        <w:rPr>
          <w:b w:val="1"/>
          <w:bCs w:val="1"/>
          <w:color w:val="000000"/>
          <w:sz w:val="18"/>
          <w:szCs w:val="18"/>
          <w:rtl w:val="0"/>
        </w:rPr>
        <w:t xml:space="preserve">Act: </w:t>
      </w:r>
      <w:r w:rsidDel="00000000" w:rsidR="00000000" w:rsidRPr="00000000">
        <w:rPr>
          <w:color w:val="000000"/>
          <w:sz w:val="18"/>
          <w:szCs w:val="18"/>
          <w:rtl w:val="0"/>
        </w:rPr>
        <w:t xml:space="preserve">Choose one person in the next generation and intentionally plant something into them this week.Encourage them. Teach them something. Pray with them. Share your testimony. Open a door for them. Invest time in them.</w:t>
      </w:r>
    </w:p>
    <w:p w:rsidR="00000000" w:rsidDel="00000000" w:rsidP="00000000" w:rsidRDefault="00000000" w:rsidRPr="00000000" w14:paraId="00000013">
      <w:pPr>
        <w:pStyle w:val="Heading3"/>
        <w:keepNext w:val="0"/>
        <w:keepLines w:val="0"/>
        <w:spacing w:before="280" w:lineRule="auto"/>
        <w:rPr>
          <w:color w:val="000000"/>
          <w:sz w:val="18"/>
          <w:szCs w:val="18"/>
        </w:rPr>
      </w:pPr>
      <w:bookmarkStart w:colFirst="0" w:colLast="0" w:name="_rl6rls1udcs8" w:id="17"/>
      <w:bookmarkEnd w:id="17"/>
      <w:r w:rsidDel="00000000" w:rsidR="00000000" w:rsidRPr="00000000">
        <w:rPr>
          <w:b w:val="1"/>
          <w:bCs w:val="1"/>
          <w:color w:val="000000"/>
          <w:sz w:val="18"/>
          <w:szCs w:val="18"/>
          <w:rtl w:val="0"/>
        </w:rPr>
        <w:t xml:space="preserve">Pray: </w:t>
      </w:r>
      <w:r w:rsidDel="00000000" w:rsidR="00000000" w:rsidRPr="00000000">
        <w:rPr>
          <w:color w:val="000000"/>
          <w:sz w:val="18"/>
          <w:szCs w:val="18"/>
          <w:rtl w:val="0"/>
        </w:rPr>
        <w:t xml:space="preserve">Ask God to help you live for more than what you can receive. Pray that He shows you where to plant your time, gifts, resources, wisdom, testimony, and faith. Ask Him to produce fruit through your life that blesses your family, church, community, and generations you may never personally see.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